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00" w:rsidRPr="002617E4" w:rsidRDefault="00167826" w:rsidP="00501200">
      <w:pPr>
        <w:pStyle w:val="a3"/>
        <w:ind w:left="150"/>
        <w:jc w:val="center"/>
        <w:rPr>
          <w:b/>
          <w:color w:val="000000"/>
          <w:szCs w:val="28"/>
        </w:rPr>
      </w:pPr>
      <w:r w:rsidRPr="0016782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517288406" r:id="rId6"/>
        </w:pict>
      </w:r>
      <w:r w:rsidR="00501200" w:rsidRPr="002617E4">
        <w:rPr>
          <w:b/>
        </w:rPr>
        <w:t>ГЛАВА</w:t>
      </w:r>
    </w:p>
    <w:p w:rsidR="00D1789E" w:rsidRDefault="00501200" w:rsidP="00501200">
      <w:pPr>
        <w:pStyle w:val="a3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ПРЕОБРАЖЕНСКОГО МУНИЦИПАЛЬНОГО ОБРАЗОВАНИЯ  ПУГАЧЕВСКОГО МУНИЦИПАЛЬНОГО РАЙОНА </w:t>
      </w: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  <w:r>
        <w:rPr>
          <w:b/>
          <w:color w:val="000000"/>
          <w:szCs w:val="28"/>
        </w:rPr>
        <w:t>САРАТОВСКОЙ ОБЛАСТИ</w:t>
      </w:r>
      <w:r>
        <w:rPr>
          <w:b/>
          <w:szCs w:val="28"/>
        </w:rPr>
        <w:t xml:space="preserve"> </w:t>
      </w: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</w:p>
    <w:p w:rsidR="00501200" w:rsidRDefault="00501200" w:rsidP="00501200">
      <w:pPr>
        <w:pStyle w:val="a3"/>
        <w:ind w:left="15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01200" w:rsidRDefault="00501200" w:rsidP="00501200">
      <w:pPr>
        <w:jc w:val="center"/>
      </w:pPr>
    </w:p>
    <w:p w:rsidR="001D27E4" w:rsidRDefault="001D27E4" w:rsidP="001D27E4">
      <w:pPr>
        <w:jc w:val="center"/>
        <w:rPr>
          <w:sz w:val="20"/>
          <w:szCs w:val="20"/>
        </w:rPr>
      </w:pPr>
      <w:r w:rsidRPr="001D27E4">
        <w:rPr>
          <w:sz w:val="28"/>
          <w:szCs w:val="28"/>
        </w:rPr>
        <w:t xml:space="preserve">от  </w:t>
      </w:r>
      <w:r w:rsidR="00E7491F">
        <w:rPr>
          <w:sz w:val="28"/>
          <w:szCs w:val="28"/>
        </w:rPr>
        <w:t xml:space="preserve">  2</w:t>
      </w:r>
      <w:r w:rsidR="00E6671A">
        <w:rPr>
          <w:sz w:val="28"/>
          <w:szCs w:val="28"/>
        </w:rPr>
        <w:t>0</w:t>
      </w:r>
      <w:r w:rsidR="00E7491F">
        <w:rPr>
          <w:sz w:val="28"/>
          <w:szCs w:val="28"/>
        </w:rPr>
        <w:t xml:space="preserve"> </w:t>
      </w:r>
      <w:r w:rsidR="00E6671A">
        <w:rPr>
          <w:sz w:val="28"/>
          <w:szCs w:val="28"/>
        </w:rPr>
        <w:t>февраля</w:t>
      </w:r>
      <w:r w:rsidR="00E7491F">
        <w:rPr>
          <w:sz w:val="28"/>
          <w:szCs w:val="28"/>
        </w:rPr>
        <w:t xml:space="preserve"> </w:t>
      </w:r>
      <w:r w:rsidRPr="001D27E4">
        <w:rPr>
          <w:sz w:val="28"/>
          <w:szCs w:val="28"/>
        </w:rPr>
        <w:t xml:space="preserve">  201</w:t>
      </w:r>
      <w:r w:rsidR="00E7491F">
        <w:rPr>
          <w:sz w:val="28"/>
          <w:szCs w:val="28"/>
        </w:rPr>
        <w:t>6</w:t>
      </w:r>
      <w:r w:rsidRPr="001D27E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E7491F">
        <w:rPr>
          <w:sz w:val="28"/>
          <w:szCs w:val="28"/>
        </w:rPr>
        <w:t xml:space="preserve"> </w:t>
      </w:r>
      <w:r w:rsidRPr="00823FCB">
        <w:rPr>
          <w:sz w:val="28"/>
          <w:szCs w:val="28"/>
        </w:rPr>
        <w:t xml:space="preserve"> </w:t>
      </w:r>
      <w:r w:rsidR="00823FCB" w:rsidRPr="00823FCB">
        <w:rPr>
          <w:sz w:val="28"/>
          <w:szCs w:val="28"/>
        </w:rPr>
        <w:t>1</w:t>
      </w:r>
    </w:p>
    <w:p w:rsidR="001D27E4" w:rsidRPr="00824EF2" w:rsidRDefault="001D27E4" w:rsidP="001D27E4">
      <w:pPr>
        <w:jc w:val="center"/>
        <w:rPr>
          <w:sz w:val="20"/>
          <w:szCs w:val="20"/>
        </w:rPr>
      </w:pPr>
    </w:p>
    <w:p w:rsidR="001D27E4" w:rsidRPr="001D27E4" w:rsidRDefault="001D27E4" w:rsidP="001D27E4">
      <w:pPr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>О назначении публичных слушаний</w:t>
      </w:r>
    </w:p>
    <w:p w:rsidR="001D27E4" w:rsidRPr="001D27E4" w:rsidRDefault="001D27E4" w:rsidP="001D27E4">
      <w:pPr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 xml:space="preserve">                  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b/>
          <w:sz w:val="28"/>
          <w:szCs w:val="28"/>
        </w:rPr>
        <w:t xml:space="preserve">         </w:t>
      </w:r>
      <w:r w:rsidRPr="001D27E4">
        <w:rPr>
          <w:sz w:val="28"/>
          <w:szCs w:val="28"/>
        </w:rPr>
        <w:t xml:space="preserve"> В соответствии с Положением о публичных слушаниях,  </w:t>
      </w:r>
      <w:proofErr w:type="gramStart"/>
      <w:r w:rsidRPr="001D27E4">
        <w:rPr>
          <w:sz w:val="28"/>
          <w:szCs w:val="28"/>
        </w:rPr>
        <w:t>руководствуясь Уставом  Преображенского  муниципального образования    ПОСТАНОВЛЯЮ</w:t>
      </w:r>
      <w:proofErr w:type="gramEnd"/>
      <w:r w:rsidRPr="001D27E4">
        <w:rPr>
          <w:sz w:val="28"/>
          <w:szCs w:val="28"/>
        </w:rPr>
        <w:t>:</w:t>
      </w:r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 xml:space="preserve">Назначить публичные слушания по обсуждению проекта решения «О проекте внесения изменений в Устав Преображенского муниципального образования Пугачевского   муниципального района Саратовской области» на   9 часов </w:t>
      </w:r>
      <w:r w:rsidR="00E7491F">
        <w:rPr>
          <w:sz w:val="28"/>
          <w:szCs w:val="28"/>
        </w:rPr>
        <w:t>2</w:t>
      </w:r>
      <w:r w:rsidR="00E6671A">
        <w:rPr>
          <w:sz w:val="28"/>
          <w:szCs w:val="28"/>
        </w:rPr>
        <w:t>2</w:t>
      </w:r>
      <w:r w:rsidRPr="001D27E4">
        <w:rPr>
          <w:sz w:val="28"/>
          <w:szCs w:val="28"/>
        </w:rPr>
        <w:t xml:space="preserve"> </w:t>
      </w:r>
      <w:r w:rsidR="00E6671A">
        <w:rPr>
          <w:sz w:val="28"/>
          <w:szCs w:val="28"/>
        </w:rPr>
        <w:t>марта</w:t>
      </w:r>
      <w:r w:rsidRPr="001D27E4">
        <w:rPr>
          <w:sz w:val="28"/>
          <w:szCs w:val="28"/>
        </w:rPr>
        <w:t xml:space="preserve"> 201</w:t>
      </w:r>
      <w:r w:rsidR="00E7491F">
        <w:rPr>
          <w:sz w:val="28"/>
          <w:szCs w:val="28"/>
        </w:rPr>
        <w:t>6</w:t>
      </w:r>
      <w:r w:rsidRPr="001D27E4">
        <w:rPr>
          <w:sz w:val="28"/>
          <w:szCs w:val="28"/>
        </w:rPr>
        <w:t xml:space="preserve"> года в администрации Преображенского муниципального образования Пугачевского муниципального района Саратовской области</w:t>
      </w:r>
      <w:proofErr w:type="gramStart"/>
      <w:r w:rsidRPr="001D27E4">
        <w:rPr>
          <w:sz w:val="28"/>
          <w:szCs w:val="28"/>
        </w:rPr>
        <w:t xml:space="preserve"> .</w:t>
      </w:r>
      <w:proofErr w:type="gramEnd"/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>Аргументированные замечания и предложения по указанному проекту решения направлять в администрацию Преображенского муниципального образования в письменном виде   по адресу: Пугачевский район, село Преображенка, улица Советская, дом 46</w:t>
      </w:r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>Создать комиссию по организации и проведению публичных слушаний по обсуждению проекта решения «О проекте внесения изменений в Устав Преображенского муниципального образования Пугачевского   муниципального района Саратовской области »   в составе согласно приложению.</w:t>
      </w:r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«Информационный сборник»</w:t>
      </w:r>
    </w:p>
    <w:p w:rsidR="001D27E4" w:rsidRPr="001D27E4" w:rsidRDefault="001D27E4" w:rsidP="001D27E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27E4">
        <w:rPr>
          <w:sz w:val="28"/>
          <w:szCs w:val="28"/>
        </w:rPr>
        <w:t>Постановление вступает в силу  со дня его официального опубликовани</w:t>
      </w:r>
      <w:proofErr w:type="gramStart"/>
      <w:r w:rsidRPr="001D27E4">
        <w:rPr>
          <w:sz w:val="28"/>
          <w:szCs w:val="28"/>
        </w:rPr>
        <w:t>я(</w:t>
      </w:r>
      <w:proofErr w:type="gramEnd"/>
      <w:r w:rsidRPr="001D27E4">
        <w:rPr>
          <w:sz w:val="28"/>
          <w:szCs w:val="28"/>
        </w:rPr>
        <w:t>обнародования).</w:t>
      </w:r>
    </w:p>
    <w:p w:rsidR="001D27E4" w:rsidRPr="001D27E4" w:rsidRDefault="001D27E4" w:rsidP="001D27E4">
      <w:pPr>
        <w:jc w:val="both"/>
        <w:rPr>
          <w:b/>
          <w:sz w:val="28"/>
          <w:szCs w:val="28"/>
        </w:rPr>
      </w:pPr>
    </w:p>
    <w:p w:rsidR="001D27E4" w:rsidRDefault="001D27E4" w:rsidP="001D27E4">
      <w:pPr>
        <w:jc w:val="both"/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 xml:space="preserve">Глава Преображенского   </w:t>
      </w:r>
    </w:p>
    <w:p w:rsidR="001D27E4" w:rsidRDefault="001D27E4" w:rsidP="001D27E4">
      <w:pPr>
        <w:jc w:val="both"/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 xml:space="preserve">муниципального образования                                              </w:t>
      </w:r>
      <w:r w:rsidR="00E6671A">
        <w:rPr>
          <w:b/>
          <w:sz w:val="28"/>
          <w:szCs w:val="28"/>
        </w:rPr>
        <w:t>М.Т.Мартынов</w:t>
      </w:r>
    </w:p>
    <w:p w:rsidR="001D27E4" w:rsidRDefault="001D27E4" w:rsidP="001D27E4">
      <w:pPr>
        <w:jc w:val="both"/>
        <w:rPr>
          <w:b/>
          <w:sz w:val="28"/>
          <w:szCs w:val="28"/>
        </w:rPr>
      </w:pPr>
    </w:p>
    <w:p w:rsidR="001D27E4" w:rsidRDefault="001D27E4" w:rsidP="001D27E4">
      <w:pPr>
        <w:jc w:val="both"/>
        <w:rPr>
          <w:b/>
          <w:sz w:val="28"/>
          <w:szCs w:val="28"/>
        </w:rPr>
      </w:pPr>
    </w:p>
    <w:p w:rsidR="001D27E4" w:rsidRPr="001D27E4" w:rsidRDefault="001D27E4" w:rsidP="001D27E4">
      <w:pPr>
        <w:jc w:val="both"/>
        <w:rPr>
          <w:b/>
          <w:sz w:val="28"/>
          <w:szCs w:val="28"/>
        </w:rPr>
      </w:pPr>
    </w:p>
    <w:p w:rsidR="001D27E4" w:rsidRPr="001D27E4" w:rsidRDefault="001D27E4" w:rsidP="001D27E4">
      <w:pPr>
        <w:jc w:val="both"/>
        <w:rPr>
          <w:b/>
          <w:sz w:val="28"/>
          <w:szCs w:val="28"/>
        </w:rPr>
      </w:pPr>
    </w:p>
    <w:p w:rsidR="001D27E4" w:rsidRDefault="001D27E4" w:rsidP="001D27E4">
      <w:pPr>
        <w:jc w:val="right"/>
        <w:rPr>
          <w:sz w:val="28"/>
          <w:szCs w:val="28"/>
        </w:rPr>
      </w:pPr>
    </w:p>
    <w:p w:rsidR="001D27E4" w:rsidRDefault="001D27E4" w:rsidP="001D27E4">
      <w:pPr>
        <w:jc w:val="right"/>
        <w:rPr>
          <w:sz w:val="28"/>
          <w:szCs w:val="28"/>
        </w:rPr>
      </w:pPr>
      <w:r w:rsidRPr="001D27E4">
        <w:rPr>
          <w:sz w:val="28"/>
          <w:szCs w:val="28"/>
        </w:rPr>
        <w:lastRenderedPageBreak/>
        <w:t xml:space="preserve">Приложение к постановлению  главы </w:t>
      </w:r>
    </w:p>
    <w:p w:rsidR="001D27E4" w:rsidRDefault="001D27E4" w:rsidP="001D2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D27E4">
        <w:rPr>
          <w:sz w:val="28"/>
          <w:szCs w:val="28"/>
        </w:rPr>
        <w:t xml:space="preserve">Преображенского  муниципального </w:t>
      </w:r>
    </w:p>
    <w:p w:rsidR="001D27E4" w:rsidRDefault="00E6671A" w:rsidP="00E66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23FCB">
        <w:rPr>
          <w:sz w:val="28"/>
          <w:szCs w:val="28"/>
        </w:rPr>
        <w:t xml:space="preserve">                               </w:t>
      </w:r>
      <w:r w:rsidR="001D27E4" w:rsidRPr="001D27E4">
        <w:rPr>
          <w:sz w:val="28"/>
          <w:szCs w:val="28"/>
        </w:rPr>
        <w:t xml:space="preserve">образования  от </w:t>
      </w:r>
      <w:r>
        <w:rPr>
          <w:sz w:val="28"/>
          <w:szCs w:val="28"/>
        </w:rPr>
        <w:t>20.</w:t>
      </w:r>
      <w:r w:rsidR="00E7491F">
        <w:rPr>
          <w:sz w:val="28"/>
          <w:szCs w:val="28"/>
        </w:rPr>
        <w:t xml:space="preserve"> </w:t>
      </w:r>
      <w:r w:rsidR="001D27E4" w:rsidRPr="001D27E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D27E4" w:rsidRPr="001D27E4">
        <w:rPr>
          <w:sz w:val="28"/>
          <w:szCs w:val="28"/>
        </w:rPr>
        <w:t>.. 201</w:t>
      </w:r>
      <w:r w:rsidR="00E7491F">
        <w:rPr>
          <w:sz w:val="28"/>
          <w:szCs w:val="28"/>
        </w:rPr>
        <w:t>6</w:t>
      </w:r>
      <w:r w:rsidR="00823FCB">
        <w:rPr>
          <w:sz w:val="28"/>
          <w:szCs w:val="28"/>
        </w:rPr>
        <w:t>года № 1</w:t>
      </w:r>
      <w:r w:rsidR="00E7491F">
        <w:rPr>
          <w:sz w:val="28"/>
          <w:szCs w:val="28"/>
        </w:rPr>
        <w:t xml:space="preserve"> </w:t>
      </w:r>
    </w:p>
    <w:p w:rsidR="001D27E4" w:rsidRPr="001D27E4" w:rsidRDefault="001D27E4" w:rsidP="001D27E4">
      <w:pPr>
        <w:rPr>
          <w:sz w:val="28"/>
          <w:szCs w:val="28"/>
        </w:rPr>
      </w:pPr>
    </w:p>
    <w:p w:rsidR="001D27E4" w:rsidRPr="001D27E4" w:rsidRDefault="001D27E4" w:rsidP="001D27E4">
      <w:pPr>
        <w:jc w:val="center"/>
        <w:rPr>
          <w:b/>
          <w:sz w:val="28"/>
          <w:szCs w:val="28"/>
        </w:rPr>
      </w:pPr>
      <w:r w:rsidRPr="001D27E4">
        <w:rPr>
          <w:b/>
          <w:sz w:val="28"/>
          <w:szCs w:val="28"/>
        </w:rPr>
        <w:t>Состав комиссии по организации и проведению публичных слушаний</w:t>
      </w:r>
    </w:p>
    <w:p w:rsidR="001D27E4" w:rsidRPr="001D27E4" w:rsidRDefault="001D27E4" w:rsidP="001D27E4">
      <w:pPr>
        <w:jc w:val="center"/>
        <w:rPr>
          <w:b/>
          <w:sz w:val="28"/>
          <w:szCs w:val="28"/>
        </w:rPr>
      </w:pPr>
    </w:p>
    <w:p w:rsidR="001D27E4" w:rsidRPr="001D27E4" w:rsidRDefault="00E7491F" w:rsidP="001D27E4">
      <w:pPr>
        <w:rPr>
          <w:sz w:val="28"/>
          <w:szCs w:val="28"/>
        </w:rPr>
      </w:pPr>
      <w:r>
        <w:rPr>
          <w:sz w:val="28"/>
          <w:szCs w:val="28"/>
        </w:rPr>
        <w:t>Мартынов Михаил Тимофеевич</w:t>
      </w:r>
      <w:r w:rsidR="001D27E4" w:rsidRPr="001D27E4">
        <w:rPr>
          <w:sz w:val="28"/>
          <w:szCs w:val="28"/>
        </w:rPr>
        <w:t xml:space="preserve">   Глава Преображенского муниципального образования – председатель комиссии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Киселева Наталья Юрьевна  - главный специалист администрации Преображенского муниципального образования  -  секретарь комиссии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Члены комиссии:</w:t>
      </w:r>
    </w:p>
    <w:p w:rsidR="001D27E4" w:rsidRPr="001D27E4" w:rsidRDefault="00E6671A" w:rsidP="001D27E4">
      <w:pPr>
        <w:rPr>
          <w:sz w:val="28"/>
          <w:szCs w:val="28"/>
        </w:rPr>
      </w:pPr>
      <w:r>
        <w:rPr>
          <w:sz w:val="28"/>
          <w:szCs w:val="28"/>
        </w:rPr>
        <w:t xml:space="preserve">Болдарева </w:t>
      </w:r>
      <w:r w:rsidR="001D27E4" w:rsidRPr="001D27E4">
        <w:rPr>
          <w:sz w:val="28"/>
          <w:szCs w:val="28"/>
        </w:rPr>
        <w:t xml:space="preserve"> Евгения Владимировна ведущий специалист администрации Преображенского муниципального образования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Савкина Светлана Анатольевна  -  ведущий специалист администрации Преображенского муниципального образования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Лазарева Наталия Анатольевна – инспектор ВУС администрации Преображенского муниципального образования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Трофимов Владимир Александрович – депутат Совета Преображенского муниципального образования (по согласованию)</w:t>
      </w:r>
    </w:p>
    <w:p w:rsidR="001D27E4" w:rsidRPr="001D27E4" w:rsidRDefault="001D27E4" w:rsidP="001D27E4">
      <w:pPr>
        <w:rPr>
          <w:sz w:val="28"/>
          <w:szCs w:val="28"/>
        </w:rPr>
      </w:pPr>
      <w:r w:rsidRPr="001D27E4">
        <w:rPr>
          <w:sz w:val="28"/>
          <w:szCs w:val="28"/>
        </w:rPr>
        <w:t>Фирсова Любовь Ивановна - депутат Совета Преображенского муниципального образования (по согласованию)</w:t>
      </w:r>
    </w:p>
    <w:p w:rsidR="001D27E4" w:rsidRPr="001D27E4" w:rsidRDefault="001D27E4" w:rsidP="001D27E4">
      <w:pPr>
        <w:rPr>
          <w:sz w:val="28"/>
          <w:szCs w:val="28"/>
        </w:rPr>
      </w:pPr>
    </w:p>
    <w:p w:rsidR="001D27E4" w:rsidRPr="001D27E4" w:rsidRDefault="001D27E4" w:rsidP="001D27E4">
      <w:pPr>
        <w:rPr>
          <w:sz w:val="28"/>
          <w:szCs w:val="28"/>
        </w:rPr>
      </w:pPr>
    </w:p>
    <w:p w:rsidR="00501200" w:rsidRPr="001D27E4" w:rsidRDefault="00EB6771" w:rsidP="008717CC">
      <w:pPr>
        <w:jc w:val="center"/>
        <w:rPr>
          <w:sz w:val="28"/>
          <w:szCs w:val="28"/>
        </w:rPr>
      </w:pPr>
      <w:r w:rsidRPr="001D27E4">
        <w:rPr>
          <w:sz w:val="28"/>
          <w:szCs w:val="28"/>
        </w:rPr>
        <w:t xml:space="preserve"> </w:t>
      </w:r>
      <w:r w:rsidR="00475899" w:rsidRPr="001D27E4">
        <w:rPr>
          <w:sz w:val="28"/>
          <w:szCs w:val="28"/>
        </w:rPr>
        <w:t xml:space="preserve"> </w:t>
      </w:r>
    </w:p>
    <w:p w:rsidR="00501200" w:rsidRPr="001D27E4" w:rsidRDefault="00501200" w:rsidP="00501200">
      <w:pPr>
        <w:ind w:left="540"/>
        <w:jc w:val="center"/>
        <w:rPr>
          <w:sz w:val="28"/>
          <w:szCs w:val="28"/>
        </w:rPr>
      </w:pPr>
    </w:p>
    <w:p w:rsidR="00501200" w:rsidRDefault="00501200" w:rsidP="008717CC">
      <w:pPr>
        <w:jc w:val="both"/>
        <w:rPr>
          <w:sz w:val="28"/>
          <w:szCs w:val="28"/>
        </w:rPr>
      </w:pPr>
    </w:p>
    <w:p w:rsidR="00501200" w:rsidRDefault="00501200" w:rsidP="00501200">
      <w:pPr>
        <w:rPr>
          <w:b/>
          <w:sz w:val="28"/>
          <w:szCs w:val="28"/>
        </w:rPr>
      </w:pPr>
    </w:p>
    <w:p w:rsidR="00EE3676" w:rsidRPr="00BD56D8" w:rsidRDefault="00EE3676" w:rsidP="00BD56D8">
      <w:pPr>
        <w:rPr>
          <w:sz w:val="28"/>
          <w:szCs w:val="28"/>
        </w:rPr>
      </w:pPr>
    </w:p>
    <w:sectPr w:rsidR="00EE3676" w:rsidRPr="00BD56D8" w:rsidSect="003E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2EB"/>
    <w:multiLevelType w:val="hybridMultilevel"/>
    <w:tmpl w:val="F806BB40"/>
    <w:lvl w:ilvl="0" w:tplc="0EA889B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00"/>
    <w:rsid w:val="00021004"/>
    <w:rsid w:val="00024AE5"/>
    <w:rsid w:val="00114DF3"/>
    <w:rsid w:val="001361F2"/>
    <w:rsid w:val="00156A95"/>
    <w:rsid w:val="00167826"/>
    <w:rsid w:val="001B58B4"/>
    <w:rsid w:val="001D27E4"/>
    <w:rsid w:val="001E1338"/>
    <w:rsid w:val="00281AE1"/>
    <w:rsid w:val="00297FDB"/>
    <w:rsid w:val="002D14BE"/>
    <w:rsid w:val="003448E5"/>
    <w:rsid w:val="003921A7"/>
    <w:rsid w:val="003E5B5D"/>
    <w:rsid w:val="0044119D"/>
    <w:rsid w:val="004524CD"/>
    <w:rsid w:val="00455341"/>
    <w:rsid w:val="00475899"/>
    <w:rsid w:val="0048693D"/>
    <w:rsid w:val="00501200"/>
    <w:rsid w:val="0051346F"/>
    <w:rsid w:val="00541A80"/>
    <w:rsid w:val="00541F3F"/>
    <w:rsid w:val="006414F7"/>
    <w:rsid w:val="00650EB0"/>
    <w:rsid w:val="006A3992"/>
    <w:rsid w:val="006B53F3"/>
    <w:rsid w:val="00797F61"/>
    <w:rsid w:val="007A2EB6"/>
    <w:rsid w:val="00823FCB"/>
    <w:rsid w:val="0086717E"/>
    <w:rsid w:val="008717CC"/>
    <w:rsid w:val="008A5D3E"/>
    <w:rsid w:val="008D6FD0"/>
    <w:rsid w:val="008E513B"/>
    <w:rsid w:val="00944DFF"/>
    <w:rsid w:val="00977852"/>
    <w:rsid w:val="009818D7"/>
    <w:rsid w:val="00982CE2"/>
    <w:rsid w:val="00BC5F7B"/>
    <w:rsid w:val="00BD56D8"/>
    <w:rsid w:val="00C029FF"/>
    <w:rsid w:val="00C06159"/>
    <w:rsid w:val="00C47110"/>
    <w:rsid w:val="00C51E1A"/>
    <w:rsid w:val="00CD5129"/>
    <w:rsid w:val="00D1789E"/>
    <w:rsid w:val="00D9120E"/>
    <w:rsid w:val="00DE32B6"/>
    <w:rsid w:val="00E6671A"/>
    <w:rsid w:val="00E7238E"/>
    <w:rsid w:val="00E7491F"/>
    <w:rsid w:val="00EB6771"/>
    <w:rsid w:val="00EE26B7"/>
    <w:rsid w:val="00EE3676"/>
    <w:rsid w:val="00EF60CE"/>
    <w:rsid w:val="00F02D9E"/>
    <w:rsid w:val="00F25254"/>
    <w:rsid w:val="00F50507"/>
    <w:rsid w:val="00F6737D"/>
    <w:rsid w:val="00F7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1200"/>
    <w:rPr>
      <w:sz w:val="28"/>
    </w:rPr>
  </w:style>
  <w:style w:type="character" w:customStyle="1" w:styleId="a4">
    <w:name w:val="Подзаголовок Знак"/>
    <w:basedOn w:val="a0"/>
    <w:link w:val="a3"/>
    <w:rsid w:val="00501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1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33</cp:revision>
  <cp:lastPrinted>2016-02-18T05:13:00Z</cp:lastPrinted>
  <dcterms:created xsi:type="dcterms:W3CDTF">2012-11-16T11:01:00Z</dcterms:created>
  <dcterms:modified xsi:type="dcterms:W3CDTF">2016-02-18T05:14:00Z</dcterms:modified>
</cp:coreProperties>
</file>